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A9EF" w14:textId="77777777" w:rsidR="00F842E5" w:rsidRPr="00F842E5" w:rsidRDefault="00F842E5" w:rsidP="00F842E5">
      <w:pPr>
        <w:spacing w:after="0"/>
        <w:jc w:val="both"/>
        <w:rPr>
          <w:sz w:val="24"/>
        </w:rPr>
      </w:pPr>
    </w:p>
    <w:p w14:paraId="27CAE8B4" w14:textId="77777777" w:rsidR="00F842E5" w:rsidRPr="00F842E5" w:rsidRDefault="00F842E5" w:rsidP="00F842E5">
      <w:pPr>
        <w:spacing w:after="0"/>
        <w:jc w:val="both"/>
        <w:rPr>
          <w:sz w:val="24"/>
        </w:rPr>
      </w:pPr>
    </w:p>
    <w:p w14:paraId="2E4E01AE" w14:textId="77777777" w:rsidR="00F842E5" w:rsidRPr="00F842E5" w:rsidRDefault="00F842E5" w:rsidP="00F842E5">
      <w:pPr>
        <w:spacing w:after="0"/>
        <w:jc w:val="both"/>
        <w:rPr>
          <w:sz w:val="24"/>
        </w:rPr>
      </w:pPr>
    </w:p>
    <w:p w14:paraId="01A34436" w14:textId="77777777" w:rsidR="00F842E5" w:rsidRPr="00F842E5" w:rsidRDefault="00F842E5" w:rsidP="00F842E5">
      <w:pPr>
        <w:spacing w:after="0"/>
        <w:jc w:val="both"/>
        <w:rPr>
          <w:sz w:val="24"/>
        </w:rPr>
      </w:pPr>
    </w:p>
    <w:p w14:paraId="6F7C707B" w14:textId="77777777" w:rsidR="00F842E5" w:rsidRPr="00C2173C" w:rsidRDefault="00F842E5" w:rsidP="00F84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3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13F4069D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AE71A8" w14:textId="77777777" w:rsidR="00F842E5" w:rsidRPr="00C2173C" w:rsidRDefault="00F842E5" w:rsidP="00F84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3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73D0C">
        <w:rPr>
          <w:rFonts w:ascii="Times New Roman" w:hAnsi="Times New Roman" w:cs="Times New Roman"/>
          <w:b/>
          <w:sz w:val="24"/>
          <w:szCs w:val="24"/>
        </w:rPr>
        <w:t>ПО-09-15563/11.11.2024 г.</w:t>
      </w:r>
    </w:p>
    <w:p w14:paraId="264AEB7C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38C964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73D0C">
        <w:rPr>
          <w:rFonts w:ascii="Times New Roman" w:hAnsi="Times New Roman" w:cs="Times New Roman"/>
          <w:sz w:val="24"/>
          <w:szCs w:val="24"/>
        </w:rPr>
        <w:t>РД-12-05-01-15375-1/07.11.2024</w:t>
      </w:r>
      <w:r w:rsidRPr="00C2173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ПО-09-12436/30.08.2024 г. за землището на с. БУСМАНЦИ, ЕКАТТЕ 07106, община Столична, област СОФИЯ-ГРАД.</w:t>
      </w:r>
    </w:p>
    <w:p w14:paraId="5492D6E5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4AF9AB" w14:textId="77777777" w:rsidR="00F842E5" w:rsidRPr="00C2173C" w:rsidRDefault="00F842E5" w:rsidP="00F84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3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7758CCDD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B83FE2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ПО-09-12436/30.08.2024 г. г., сключено за стопанската2024/2025година за землището на с. БУСМАНЦИ, ЕКАТТЕ 07106, община Столична, област СОФИЯ-ГРАД, представено с доклад вх. № </w:t>
      </w:r>
      <w:r w:rsidR="00A73D0C">
        <w:rPr>
          <w:rFonts w:ascii="Times New Roman" w:hAnsi="Times New Roman" w:cs="Times New Roman"/>
          <w:sz w:val="24"/>
          <w:szCs w:val="24"/>
        </w:rPr>
        <w:t>РД-12-05-01-15375-1/07.11.2024</w:t>
      </w:r>
      <w:r w:rsidRPr="00C2173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4B7795D8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A73D0C">
        <w:rPr>
          <w:rFonts w:ascii="Times New Roman" w:hAnsi="Times New Roman" w:cs="Times New Roman"/>
          <w:sz w:val="24"/>
          <w:szCs w:val="24"/>
        </w:rPr>
        <w:t>6</w:t>
      </w:r>
      <w:r w:rsidRPr="00C2173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A73D0C">
        <w:rPr>
          <w:rFonts w:ascii="Times New Roman" w:hAnsi="Times New Roman" w:cs="Times New Roman"/>
          <w:sz w:val="24"/>
          <w:szCs w:val="24"/>
        </w:rPr>
        <w:t>4721.585</w:t>
      </w:r>
      <w:r w:rsidRPr="00C2173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45BC6A04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3C0087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БУСМАНЦИ,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60ED3C84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378F5D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56839C7B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842E5" w:rsidRPr="00C2173C" w14:paraId="654C719B" w14:textId="77777777" w:rsidTr="00F842E5">
        <w:trPr>
          <w:jc w:val="center"/>
        </w:trPr>
        <w:tc>
          <w:tcPr>
            <w:tcW w:w="5200" w:type="dxa"/>
            <w:shd w:val="clear" w:color="auto" w:fill="auto"/>
          </w:tcPr>
          <w:p w14:paraId="1216EF48" w14:textId="77777777" w:rsidR="00F842E5" w:rsidRPr="00C2173C" w:rsidRDefault="00F842E5" w:rsidP="00F842E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14E65368" w14:textId="77777777" w:rsidR="00F842E5" w:rsidRPr="00C2173C" w:rsidRDefault="00F842E5" w:rsidP="00F842E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631A83BD" w14:textId="77777777" w:rsidR="00F842E5" w:rsidRPr="00C2173C" w:rsidRDefault="00F842E5" w:rsidP="00F842E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0B3CC407" w14:textId="77777777" w:rsidR="00F842E5" w:rsidRPr="00C2173C" w:rsidRDefault="00F842E5" w:rsidP="00F842E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3538F644" w14:textId="77777777" w:rsidR="00F842E5" w:rsidRPr="00C2173C" w:rsidRDefault="00F842E5" w:rsidP="00F842E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842E5" w:rsidRPr="00C2173C" w14:paraId="53AE715E" w14:textId="77777777" w:rsidTr="00F842E5">
        <w:trPr>
          <w:jc w:val="center"/>
        </w:trPr>
        <w:tc>
          <w:tcPr>
            <w:tcW w:w="5200" w:type="dxa"/>
            <w:shd w:val="clear" w:color="auto" w:fill="auto"/>
          </w:tcPr>
          <w:p w14:paraId="40AF3E85" w14:textId="77777777" w:rsidR="00F842E5" w:rsidRPr="00C2173C" w:rsidRDefault="00F842E5" w:rsidP="00F842E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1DFE4DC8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5,323</w:t>
            </w:r>
          </w:p>
        </w:tc>
        <w:tc>
          <w:tcPr>
            <w:tcW w:w="1280" w:type="dxa"/>
            <w:shd w:val="clear" w:color="auto" w:fill="auto"/>
          </w:tcPr>
          <w:p w14:paraId="3FFAC6DA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12AB60D4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26,62</w:t>
            </w:r>
          </w:p>
        </w:tc>
      </w:tr>
      <w:tr w:rsidR="00F842E5" w:rsidRPr="00C2173C" w14:paraId="67032E97" w14:textId="77777777" w:rsidTr="00F842E5">
        <w:trPr>
          <w:jc w:val="center"/>
        </w:trPr>
        <w:tc>
          <w:tcPr>
            <w:tcW w:w="5200" w:type="dxa"/>
            <w:shd w:val="clear" w:color="auto" w:fill="auto"/>
          </w:tcPr>
          <w:p w14:paraId="66400082" w14:textId="77777777" w:rsidR="00F842E5" w:rsidRPr="00C2173C" w:rsidRDefault="00F842E5" w:rsidP="00F842E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 xml:space="preserve"> ЕТ ТИНА-ХРИСТИНКА ПАУНОВА</w:t>
            </w:r>
          </w:p>
        </w:tc>
        <w:tc>
          <w:tcPr>
            <w:tcW w:w="1280" w:type="dxa"/>
            <w:shd w:val="clear" w:color="auto" w:fill="auto"/>
          </w:tcPr>
          <w:p w14:paraId="40606181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50,395</w:t>
            </w:r>
          </w:p>
        </w:tc>
        <w:tc>
          <w:tcPr>
            <w:tcW w:w="1280" w:type="dxa"/>
            <w:shd w:val="clear" w:color="auto" w:fill="auto"/>
          </w:tcPr>
          <w:p w14:paraId="4C896961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4E9C8E12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251,98</w:t>
            </w:r>
          </w:p>
        </w:tc>
      </w:tr>
      <w:tr w:rsidR="00F842E5" w:rsidRPr="00C2173C" w14:paraId="22B485BA" w14:textId="77777777" w:rsidTr="00F842E5">
        <w:trPr>
          <w:jc w:val="center"/>
        </w:trPr>
        <w:tc>
          <w:tcPr>
            <w:tcW w:w="5200" w:type="dxa"/>
            <w:shd w:val="clear" w:color="auto" w:fill="auto"/>
          </w:tcPr>
          <w:p w14:paraId="001F3FD6" w14:textId="77777777" w:rsidR="00F842E5" w:rsidRPr="00C2173C" w:rsidRDefault="00F842E5" w:rsidP="00F842E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 xml:space="preserve"> СВЕТЛА КРУМОВА ДИМИТРОВА</w:t>
            </w:r>
          </w:p>
        </w:tc>
        <w:tc>
          <w:tcPr>
            <w:tcW w:w="1280" w:type="dxa"/>
            <w:shd w:val="clear" w:color="auto" w:fill="auto"/>
          </w:tcPr>
          <w:p w14:paraId="49E09436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34,802</w:t>
            </w:r>
          </w:p>
        </w:tc>
        <w:tc>
          <w:tcPr>
            <w:tcW w:w="1280" w:type="dxa"/>
            <w:shd w:val="clear" w:color="auto" w:fill="auto"/>
          </w:tcPr>
          <w:p w14:paraId="47A2C08C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49C1966C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174,01</w:t>
            </w:r>
          </w:p>
        </w:tc>
      </w:tr>
      <w:tr w:rsidR="00F842E5" w:rsidRPr="00C2173C" w14:paraId="1FDAB994" w14:textId="77777777" w:rsidTr="00F842E5">
        <w:trPr>
          <w:jc w:val="center"/>
        </w:trPr>
        <w:tc>
          <w:tcPr>
            <w:tcW w:w="5200" w:type="dxa"/>
            <w:shd w:val="clear" w:color="auto" w:fill="auto"/>
          </w:tcPr>
          <w:p w14:paraId="027AF7E8" w14:textId="77777777" w:rsidR="00F842E5" w:rsidRPr="00C2173C" w:rsidRDefault="00F842E5" w:rsidP="00F842E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 xml:space="preserve"> СИБИС АГРО ТРАНС ЕООД</w:t>
            </w:r>
          </w:p>
        </w:tc>
        <w:tc>
          <w:tcPr>
            <w:tcW w:w="1280" w:type="dxa"/>
            <w:shd w:val="clear" w:color="auto" w:fill="auto"/>
          </w:tcPr>
          <w:p w14:paraId="42852FC3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52,247</w:t>
            </w:r>
          </w:p>
        </w:tc>
        <w:tc>
          <w:tcPr>
            <w:tcW w:w="1280" w:type="dxa"/>
            <w:shd w:val="clear" w:color="auto" w:fill="auto"/>
          </w:tcPr>
          <w:p w14:paraId="0A861354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54A02C92" w14:textId="77777777" w:rsidR="00F842E5" w:rsidRPr="00C2173C" w:rsidRDefault="00F842E5" w:rsidP="00F842E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73C">
              <w:rPr>
                <w:rFonts w:ascii="Times New Roman" w:hAnsi="Times New Roman" w:cs="Times New Roman"/>
                <w:sz w:val="24"/>
                <w:szCs w:val="24"/>
              </w:rPr>
              <w:t>261,24</w:t>
            </w:r>
          </w:p>
        </w:tc>
      </w:tr>
    </w:tbl>
    <w:p w14:paraId="250E22C2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582499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1280DD4C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B66CAC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1573E7F1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95B9EE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7D0AADD5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BC46F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476B9A22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04F2F5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06E94400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E260CF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30A8B081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880D65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76AEF0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21FF76" w14:textId="06457C4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>....................</w:t>
      </w:r>
      <w:r w:rsidR="008844A6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2173C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0F521648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73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B2D7569" w14:textId="77777777" w:rsidR="00F842E5" w:rsidRPr="00C2173C" w:rsidRDefault="00F842E5" w:rsidP="00F84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FE3241" w14:textId="77777777" w:rsidR="00F842E5" w:rsidRPr="00F842E5" w:rsidRDefault="00F842E5" w:rsidP="00F842E5">
      <w:pPr>
        <w:spacing w:after="0"/>
        <w:jc w:val="both"/>
        <w:rPr>
          <w:sz w:val="20"/>
        </w:rPr>
      </w:pPr>
      <w:r w:rsidRPr="00C2173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27DAE425" w14:textId="77777777" w:rsidR="00F842E5" w:rsidRDefault="00F842E5" w:rsidP="00F842E5">
      <w:pPr>
        <w:spacing w:after="0"/>
      </w:pPr>
    </w:p>
    <w:sectPr w:rsidR="00F842E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808CC" w14:textId="77777777" w:rsidR="00D3131E" w:rsidRDefault="00D3131E" w:rsidP="00F842E5">
      <w:pPr>
        <w:spacing w:after="0" w:line="240" w:lineRule="auto"/>
      </w:pPr>
      <w:r>
        <w:separator/>
      </w:r>
    </w:p>
  </w:endnote>
  <w:endnote w:type="continuationSeparator" w:id="0">
    <w:p w14:paraId="7727FE4F" w14:textId="77777777" w:rsidR="00D3131E" w:rsidRDefault="00D3131E" w:rsidP="00F84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43EC" w14:textId="77777777" w:rsidR="00C2173C" w:rsidRDefault="00C2173C" w:rsidP="00C2173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79697A57" w14:textId="77777777" w:rsidR="00C2173C" w:rsidRDefault="00C2173C" w:rsidP="00C2173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5E8751FE" w14:textId="77777777" w:rsidR="00C2173C" w:rsidRDefault="00C2173C" w:rsidP="00C2173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086156D1" w14:textId="77777777" w:rsidR="00F842E5" w:rsidRDefault="00F842E5" w:rsidP="00C2173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73D0C">
      <w:rPr>
        <w:noProof/>
      </w:rPr>
      <w:t>2</w:t>
    </w:r>
    <w:r>
      <w:fldChar w:fldCharType="end"/>
    </w:r>
    <w:r>
      <w:t>/</w:t>
    </w:r>
    <w:fldSimple w:instr=" NUMPAGES  \* MERGEFORMAT ">
      <w:r w:rsidR="00A73D0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8C156" w14:textId="77777777" w:rsidR="00D3131E" w:rsidRDefault="00D3131E" w:rsidP="00F842E5">
      <w:pPr>
        <w:spacing w:after="0" w:line="240" w:lineRule="auto"/>
      </w:pPr>
      <w:r>
        <w:separator/>
      </w:r>
    </w:p>
  </w:footnote>
  <w:footnote w:type="continuationSeparator" w:id="0">
    <w:p w14:paraId="2C932624" w14:textId="77777777" w:rsidR="00D3131E" w:rsidRDefault="00D3131E" w:rsidP="00F84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963B" w14:textId="77777777" w:rsidR="00C2173C" w:rsidRPr="005B69F7" w:rsidRDefault="00C2173C" w:rsidP="00C2173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27D8565B" wp14:editId="3175BAE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142994" w14:textId="77777777" w:rsidR="00C2173C" w:rsidRPr="00BC36A9" w:rsidRDefault="00C2173C" w:rsidP="00C2173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FDB3B" wp14:editId="05DA197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1CD3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188BEBEF" w14:textId="77777777" w:rsidR="00C2173C" w:rsidRPr="00BC36A9" w:rsidRDefault="00C2173C" w:rsidP="00C2173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4AE6E925" w14:textId="77777777" w:rsidR="00C2173C" w:rsidRDefault="00C2173C" w:rsidP="00C2173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178B088F" w14:textId="77777777" w:rsidR="00F842E5" w:rsidRDefault="00F842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2E5"/>
    <w:rsid w:val="001317B4"/>
    <w:rsid w:val="001B132C"/>
    <w:rsid w:val="006E4C6D"/>
    <w:rsid w:val="008844A6"/>
    <w:rsid w:val="00A73D0C"/>
    <w:rsid w:val="00C2173C"/>
    <w:rsid w:val="00D3131E"/>
    <w:rsid w:val="00F8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6E79"/>
  <w15:docId w15:val="{588E93BC-58B6-478E-B771-53DE23A7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2173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2173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42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2E5"/>
  </w:style>
  <w:style w:type="paragraph" w:styleId="Footer">
    <w:name w:val="footer"/>
    <w:basedOn w:val="Normal"/>
    <w:link w:val="FooterChar"/>
    <w:uiPriority w:val="99"/>
    <w:unhideWhenUsed/>
    <w:rsid w:val="00F842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2E5"/>
  </w:style>
  <w:style w:type="character" w:styleId="Hyperlink">
    <w:name w:val="Hyperlink"/>
    <w:rsid w:val="00C217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C2173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2173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217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2024-11-07T11:26:00Z</dcterms:created>
  <dcterms:modified xsi:type="dcterms:W3CDTF">2024-11-20T10:35:00Z</dcterms:modified>
</cp:coreProperties>
</file>